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9FC" w:rsidRDefault="009619FC" w:rsidP="00751A8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619F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619FC" w:rsidRDefault="009619FC" w:rsidP="00751A8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9619FC">
        <w:rPr>
          <w:rFonts w:ascii="Times New Roman" w:hAnsi="Times New Roman" w:cs="Times New Roman"/>
          <w:sz w:val="28"/>
          <w:szCs w:val="28"/>
        </w:rPr>
        <w:t xml:space="preserve">к приказу управления социальной </w:t>
      </w:r>
    </w:p>
    <w:p w:rsidR="009619FC" w:rsidRDefault="009619FC" w:rsidP="00751A8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9619FC">
        <w:rPr>
          <w:rFonts w:ascii="Times New Roman" w:hAnsi="Times New Roman" w:cs="Times New Roman"/>
          <w:sz w:val="28"/>
          <w:szCs w:val="28"/>
        </w:rPr>
        <w:t xml:space="preserve">политики Липецкой области </w:t>
      </w:r>
    </w:p>
    <w:p w:rsidR="00063B93" w:rsidRDefault="009619FC" w:rsidP="00751A8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9619FC">
        <w:rPr>
          <w:rFonts w:ascii="Times New Roman" w:hAnsi="Times New Roman" w:cs="Times New Roman"/>
          <w:sz w:val="28"/>
          <w:szCs w:val="28"/>
        </w:rPr>
        <w:t>от 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619FC">
        <w:rPr>
          <w:rFonts w:ascii="Times New Roman" w:hAnsi="Times New Roman" w:cs="Times New Roman"/>
          <w:sz w:val="28"/>
          <w:szCs w:val="28"/>
        </w:rPr>
        <w:t>_ №_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619FC">
        <w:rPr>
          <w:rFonts w:ascii="Times New Roman" w:hAnsi="Times New Roman" w:cs="Times New Roman"/>
          <w:sz w:val="28"/>
          <w:szCs w:val="28"/>
        </w:rPr>
        <w:t>__</w:t>
      </w:r>
    </w:p>
    <w:p w:rsidR="009619FC" w:rsidRDefault="009619FC" w:rsidP="00751A8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перечня должностных лиц управления социальной политики Липецкой области, имеющих право составлять протоколы об административных правонарушениях»</w:t>
      </w:r>
    </w:p>
    <w:p w:rsidR="009619FC" w:rsidRDefault="009619FC" w:rsidP="00751A86">
      <w:pPr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9619FC" w:rsidRDefault="009619FC" w:rsidP="00751A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9619FC" w:rsidRDefault="009619FC" w:rsidP="00751A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должностных лиц управления социальной политики Липецкой области,</w:t>
      </w:r>
    </w:p>
    <w:p w:rsidR="009619FC" w:rsidRDefault="009619FC" w:rsidP="00751A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имеющих право составлять протоколы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 административных правонарушения</w:t>
      </w:r>
      <w:proofErr w:type="gramEnd"/>
    </w:p>
    <w:p w:rsidR="009619FC" w:rsidRDefault="009619FC" w:rsidP="00751A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19FC" w:rsidRDefault="009619FC" w:rsidP="00751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Протоколы об административных правонарушениях, предусмотренных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статьями 5.42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51A86">
        <w:rPr>
          <w:rFonts w:ascii="Times New Roman" w:hAnsi="Times New Roman" w:cs="Times New Roman"/>
          <w:sz w:val="28"/>
          <w:szCs w:val="28"/>
        </w:rPr>
        <w:t xml:space="preserve">9.13,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13.11.1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19.5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статьей 19.7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вправе составлять:</w:t>
      </w:r>
    </w:p>
    <w:p w:rsidR="009619FC" w:rsidRDefault="009619FC" w:rsidP="00751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начальника управления;</w:t>
      </w:r>
    </w:p>
    <w:p w:rsidR="009619FC" w:rsidRDefault="00751A86" w:rsidP="00751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619FC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контрольно-надзорной деятельности и качества предоставления услуг;</w:t>
      </w:r>
    </w:p>
    <w:p w:rsidR="00751A86" w:rsidRDefault="00751A86" w:rsidP="00751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отдела контрольно-надзорной деятельности и качества предоставления услуг;</w:t>
      </w:r>
    </w:p>
    <w:p w:rsidR="00751A86" w:rsidRDefault="00751A86" w:rsidP="00751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контрольно-надзорной деятельности и качества предоставления услуг.</w:t>
      </w:r>
    </w:p>
    <w:p w:rsidR="00751A86" w:rsidRDefault="00751A86" w:rsidP="00751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9FC" w:rsidRPr="009619FC" w:rsidRDefault="009619FC" w:rsidP="00751A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619FC" w:rsidRPr="009619FC" w:rsidSect="009619FC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404"/>
    <w:rsid w:val="00063B93"/>
    <w:rsid w:val="002A35C3"/>
    <w:rsid w:val="00751A86"/>
    <w:rsid w:val="009619FC"/>
    <w:rsid w:val="00DF5404"/>
    <w:rsid w:val="00E6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D3D57E-11F8-4B6A-B695-46F811411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C4D00D6D44496DEE70B2A5A00C4967F5961116E8C9C40F16A961CD4263D4F31B4DDD5C1A73B7D057CC70E30FEC6415315D9BE7865C795B1bBs9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4D00D6D44496DEE70B2A5A00C4967F5961116E8C9C40F16A961CD4263D4F31B4DDD5C5A53C7C0C2C9D1E34B7914C4F15C4A0797BC7b9s4K" TargetMode="External"/><Relationship Id="rId5" Type="http://schemas.openxmlformats.org/officeDocument/2006/relationships/hyperlink" Target="consultantplus://offline/ref=2C4D00D6D44496DEE70B2A5A00C4967F5961116E8C9C40F16A961CD4263D4F31B4DDD5C4A733790C2C9D1E34B7914C4F15C4A0797BC7b9s4K" TargetMode="External"/><Relationship Id="rId4" Type="http://schemas.openxmlformats.org/officeDocument/2006/relationships/hyperlink" Target="consultantplus://offline/ref=2C4D00D6D44496DEE70B2A5A00C4967F5961116E8C9C40F16A961CD4263D4F31B4DDD5C3AE3B7F0C2C9D1E34B7914C4F15C4A0797BC7b9s4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Смородинова Сюзанна Маратовна</dc:creator>
  <cp:keywords/>
  <dc:description/>
  <cp:lastModifiedBy>Вобликова Софья Леонидовна</cp:lastModifiedBy>
  <cp:revision>2</cp:revision>
  <dcterms:created xsi:type="dcterms:W3CDTF">2021-03-25T11:36:00Z</dcterms:created>
  <dcterms:modified xsi:type="dcterms:W3CDTF">2021-03-25T11:36:00Z</dcterms:modified>
</cp:coreProperties>
</file>